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5" w:rsidRPr="00E4033C" w:rsidRDefault="00395915" w:rsidP="003959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36"/>
          <w:szCs w:val="36"/>
          <w:lang w:eastAsia="sk-SK"/>
        </w:rPr>
        <w:t>Ďalšie dôležité informácie:</w:t>
      </w:r>
    </w:p>
    <w:p w:rsidR="00395915" w:rsidRPr="00E4033C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zákona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plní povinnú školskú dochádzku v základnej škole v školskom obvode, v ktorom má trvalé bydlisko 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(VZN č. 4/2018, o určení školských obvodov pre základné školy v zriaďovateľskej pôsobnosti Mesta Banská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Bystrica), ak sa zákonný zástupca nerozhodne inak.</w:t>
      </w:r>
    </w:p>
    <w:p w:rsidR="00395915" w:rsidRPr="00E4033C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Podľa § 8 ods. 4 zákona č. 596/2003 Z. z. o štátnej správe v školstve a školskej samospráve a o zmene a doplnení niektorých zákonov v znení neskorších predpisov,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žiak môže plniť povinnú školskú dochádzku v základnej škole mimo školského obvodu, v ktorom má trvalé bydlisko, ak ho riaditeľ školy prijme na základné vzdelávanie.</w:t>
      </w:r>
    </w:p>
    <w:p w:rsidR="00395915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Riaditeľ spádovej školy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(školský obvod) </w:t>
      </w:r>
      <w:r w:rsidRPr="00E4033C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je povinný prednostne prijať</w:t>
      </w: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na plnenie povinnej školskej dochádzky žiakov, ktorí majú miesto trvalého pobytu v školskom obvode spádovej školy, a to až do výšky maximálneho počtu žiakov v triede príslušného ročníka (zákon č. 245/2008 Z. z. o výchove a vzdelávaní (školský zákon) a o zmene a doplnení niektorých zákonov).</w:t>
      </w:r>
    </w:p>
    <w:p w:rsidR="008F67B9" w:rsidRPr="00E4033C" w:rsidRDefault="008F67B9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Zákonný zástupca </w:t>
      </w:r>
      <w:r w:rsidRPr="008F67B9">
        <w:rPr>
          <w:rFonts w:ascii="Arial" w:eastAsia="Times New Roman" w:hAnsi="Arial" w:cs="Arial"/>
          <w:bCs/>
          <w:color w:val="4B4B4B"/>
          <w:sz w:val="21"/>
          <w:szCs w:val="21"/>
          <w:lang w:eastAsia="sk-SK"/>
        </w:rPr>
        <w:t>si je vedomý</w:t>
      </w:r>
      <w:r>
        <w:rPr>
          <w:rFonts w:ascii="Arial" w:eastAsia="Times New Roman" w:hAnsi="Arial" w:cs="Arial"/>
          <w:bCs/>
          <w:color w:val="4B4B4B"/>
          <w:sz w:val="21"/>
          <w:szCs w:val="21"/>
          <w:lang w:eastAsia="sk-SK"/>
        </w:rPr>
        <w:t>, že ak dieťa nastúpi na inú ZŠ, musí to neodkladne oznámiť riaditeľke školy.</w:t>
      </w:r>
      <w:bookmarkStart w:id="0" w:name="_GoBack"/>
      <w:bookmarkEnd w:id="0"/>
    </w:p>
    <w:p w:rsidR="005D061F" w:rsidRPr="005D061F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D061F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Zákonný zástupca dieťaťa s odloženou povinnou školskou dochádzkou</w:t>
      </w:r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(odkladom) v predchádzajúcom školskom roku je povinný znova sa zúčastniť zápisu pre nasledujúci školský rok.</w:t>
      </w:r>
    </w:p>
    <w:p w:rsidR="005D061F" w:rsidRPr="005D061F" w:rsidRDefault="005D061F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D061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Zákonom č. 245/2008 Z. Z. z. v znení účinnom od 01. 01. 2021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sa zrušila</w:t>
      </w:r>
      <w:r w:rsidRPr="005D061F">
        <w:rPr>
          <w:rFonts w:ascii="Arial" w:hAnsi="Arial" w:cs="Arial"/>
          <w:color w:val="222222"/>
          <w:sz w:val="21"/>
          <w:szCs w:val="21"/>
        </w:rPr>
        <w:br/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možnosť odložiť začiatok plnenia povinnej školskej dochádzky ako aj možnosť</w:t>
      </w:r>
      <w:r w:rsidRPr="005D061F">
        <w:rPr>
          <w:rFonts w:ascii="Arial" w:hAnsi="Arial" w:cs="Arial"/>
          <w:color w:val="222222"/>
          <w:sz w:val="21"/>
          <w:szCs w:val="21"/>
        </w:rPr>
        <w:br/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dodatočne odložiť plnenie povinnej školskej dochádzky ako to poznáme</w:t>
      </w:r>
      <w:r w:rsidR="0021481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</w:t>
      </w:r>
      <w:r w:rsidR="0021481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Pr="005D061F">
        <w:rPr>
          <w:rFonts w:ascii="Arial" w:hAnsi="Arial" w:cs="Arial"/>
          <w:color w:val="222222"/>
          <w:sz w:val="21"/>
          <w:szCs w:val="21"/>
          <w:shd w:val="clear" w:color="auto" w:fill="FFFFFF"/>
        </w:rPr>
        <w:t>doterajšej právnej úpravy.</w:t>
      </w:r>
    </w:p>
    <w:p w:rsidR="00395915" w:rsidRPr="005D061F" w:rsidRDefault="00395915" w:rsidP="009F0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5D061F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Ak zákonný zástupca neprihlási školopovinné dieťa na zápis do školy</w:t>
      </w:r>
      <w:r w:rsidRPr="005D061F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 a nedbá o jeho riadnu dochádzku do školy, obec postupuje podľa § 37 zákona NR SR č. 596/2003 Z. z. o štátnej správe a školskej samospráve a o zmene a doplnení niektorých zákonov. Priestupku sa dopustí ten, kto ohrozuje výchovu a vzdelávanie maloletého najmä tým, že neprihlási dieťa na povinnú školskú dochádzku alebo zanedbáva starostlivosť o povinnú školskú dochádzku dieťaťa. Za priestupok možno uložiť pokutu do 331,50 eur.</w:t>
      </w:r>
    </w:p>
    <w:p w:rsidR="00395915" w:rsidRDefault="00395915" w:rsidP="00395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E4033C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Všetky základné informácie k povinnému zápisu detí do prvých ročníkov budú zverejnené na webových stránkach príslušných základných škôl v zriaďovateľskej pôsobn</w:t>
      </w:r>
      <w:r w:rsidR="004E267E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osti mesta Banská Bystrica. </w:t>
      </w:r>
    </w:p>
    <w:p w:rsidR="004816A5" w:rsidRDefault="004816A5" w:rsidP="003959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</w:p>
    <w:p w:rsidR="004E267E" w:rsidRPr="004816A5" w:rsidRDefault="00722814" w:rsidP="00722814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 w:rsidRPr="004816A5">
        <w:rPr>
          <w:rFonts w:ascii="Arial" w:eastAsia="Times New Roman" w:hAnsi="Arial" w:cs="Arial"/>
          <w:bCs/>
          <w:color w:val="4B4B4B"/>
          <w:lang w:eastAsia="sk-SK"/>
        </w:rPr>
        <w:t>na zápis sa prihlasuje dieťa, ktoré do 31.8.2024 dovŕši šesť rokov</w:t>
      </w:r>
    </w:p>
    <w:p w:rsidR="004816A5" w:rsidRPr="00A17651" w:rsidRDefault="004816A5" w:rsidP="00722814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>
        <w:rPr>
          <w:rFonts w:ascii="Arial" w:eastAsia="Times New Roman" w:hAnsi="Arial" w:cs="Arial"/>
          <w:bCs/>
          <w:color w:val="4B4B4B"/>
          <w:lang w:eastAsia="sk-SK"/>
        </w:rPr>
        <w:t>zápis prebieha formou elektronickej prihlášky</w:t>
      </w:r>
      <w:r w:rsidR="00A17651">
        <w:rPr>
          <w:rFonts w:ascii="Arial" w:eastAsia="Times New Roman" w:hAnsi="Arial" w:cs="Arial"/>
          <w:bCs/>
          <w:color w:val="4B4B4B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4B4B4B"/>
          <w:lang w:eastAsia="sk-SK"/>
        </w:rPr>
        <w:t xml:space="preserve"> </w:t>
      </w:r>
      <w:hyperlink r:id="rId5" w:history="1">
        <w:r w:rsidR="00A17651" w:rsidRPr="005C655B">
          <w:rPr>
            <w:rStyle w:val="Hypertextovprepojenie"/>
            <w:rFonts w:ascii="Arial" w:eastAsia="Times New Roman" w:hAnsi="Arial" w:cs="Arial"/>
            <w:bCs/>
            <w:lang w:eastAsia="sk-SK"/>
          </w:rPr>
          <w:t>https://www.zsradvan.info</w:t>
        </w:r>
      </w:hyperlink>
    </w:p>
    <w:p w:rsidR="00A17651" w:rsidRPr="004816A5" w:rsidRDefault="00A17651" w:rsidP="00722814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>
        <w:rPr>
          <w:rFonts w:ascii="Arial" w:eastAsia="Times New Roman" w:hAnsi="Arial" w:cs="Arial"/>
          <w:bCs/>
          <w:color w:val="4B4B4B"/>
          <w:lang w:eastAsia="sk-SK"/>
        </w:rPr>
        <w:t>osobnou účasťou na zápise 10. – 11.4. 2024</w:t>
      </w:r>
      <w:r w:rsidR="00AB0759">
        <w:rPr>
          <w:rFonts w:ascii="Arial" w:eastAsia="Times New Roman" w:hAnsi="Arial" w:cs="Arial"/>
          <w:bCs/>
          <w:color w:val="4B4B4B"/>
          <w:lang w:eastAsia="sk-SK"/>
        </w:rPr>
        <w:t xml:space="preserve"> / prebehne kontrola údajov elektronickej prihlášky + podpísanie prihlášky oboma zákonnými zástupcami dieťaťa /</w:t>
      </w:r>
    </w:p>
    <w:p w:rsidR="00722814" w:rsidRPr="004816A5" w:rsidRDefault="00BA1811" w:rsidP="00722814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 w:rsidRPr="004816A5">
        <w:rPr>
          <w:rFonts w:ascii="Arial" w:eastAsia="Times New Roman" w:hAnsi="Arial" w:cs="Arial"/>
          <w:bCs/>
          <w:color w:val="4B4B4B"/>
          <w:lang w:eastAsia="sk-SK"/>
        </w:rPr>
        <w:t xml:space="preserve">ak Vaše dieťa dovŕši do 31.8. 2024 šesť rokov a Vy uvažujete </w:t>
      </w:r>
      <w:r w:rsidRPr="00AB0759">
        <w:rPr>
          <w:rFonts w:ascii="Arial" w:eastAsia="Times New Roman" w:hAnsi="Arial" w:cs="Arial"/>
          <w:b/>
          <w:bCs/>
          <w:lang w:eastAsia="sk-SK"/>
        </w:rPr>
        <w:t>o </w:t>
      </w:r>
      <w:r w:rsidRPr="00AB0759">
        <w:rPr>
          <w:rFonts w:ascii="Arial" w:eastAsia="Times New Roman" w:hAnsi="Arial" w:cs="Arial"/>
          <w:b/>
          <w:bCs/>
          <w:i/>
          <w:lang w:eastAsia="sk-SK"/>
        </w:rPr>
        <w:t>odklade povinnej školskej dochádzky,</w:t>
      </w:r>
      <w:r w:rsidRPr="004816A5">
        <w:rPr>
          <w:rFonts w:ascii="Arial" w:eastAsia="Times New Roman" w:hAnsi="Arial" w:cs="Arial"/>
          <w:bCs/>
          <w:i/>
          <w:color w:val="4B4B4B"/>
          <w:lang w:eastAsia="sk-SK"/>
        </w:rPr>
        <w:t xml:space="preserve"> </w:t>
      </w:r>
      <w:r w:rsidRPr="004816A5">
        <w:rPr>
          <w:rFonts w:ascii="Arial" w:eastAsia="Times New Roman" w:hAnsi="Arial" w:cs="Arial"/>
          <w:bCs/>
          <w:color w:val="4B4B4B"/>
          <w:lang w:eastAsia="sk-SK"/>
        </w:rPr>
        <w:t xml:space="preserve">ste povinní zúčastniť sa zápisu do 1. ročníka základnej školy </w:t>
      </w:r>
      <w:r w:rsidR="00AB0759">
        <w:rPr>
          <w:rFonts w:ascii="Arial" w:eastAsia="Times New Roman" w:hAnsi="Arial" w:cs="Arial"/>
          <w:bCs/>
          <w:color w:val="4B4B4B"/>
          <w:lang w:eastAsia="sk-SK"/>
        </w:rPr>
        <w:t>a</w:t>
      </w:r>
      <w:r w:rsidRPr="004816A5">
        <w:rPr>
          <w:rFonts w:ascii="Arial" w:eastAsia="Times New Roman" w:hAnsi="Arial" w:cs="Arial"/>
          <w:bCs/>
          <w:color w:val="4B4B4B"/>
          <w:lang w:eastAsia="sk-SK"/>
        </w:rPr>
        <w:t xml:space="preserve"> informovať o tejto skutočnosti pracovníkov školy.</w:t>
      </w:r>
    </w:p>
    <w:p w:rsidR="00BA1811" w:rsidRPr="004816A5" w:rsidRDefault="000B2DB1" w:rsidP="00722814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 w:rsidRPr="004816A5">
        <w:rPr>
          <w:rFonts w:ascii="Arial" w:eastAsia="Times New Roman" w:hAnsi="Arial" w:cs="Arial"/>
          <w:color w:val="4B4B4B"/>
          <w:lang w:eastAsia="sk-SK"/>
        </w:rPr>
        <w:t>s</w:t>
      </w:r>
      <w:r w:rsidR="00BA1811" w:rsidRPr="004816A5">
        <w:rPr>
          <w:rFonts w:ascii="Arial" w:eastAsia="Times New Roman" w:hAnsi="Arial" w:cs="Arial"/>
          <w:color w:val="4B4B4B"/>
          <w:lang w:eastAsia="sk-SK"/>
        </w:rPr>
        <w:t xml:space="preserve">te povinní požiadať </w:t>
      </w:r>
      <w:r w:rsidR="00BA1811" w:rsidRPr="004816A5">
        <w:rPr>
          <w:rFonts w:ascii="Arial" w:eastAsia="Times New Roman" w:hAnsi="Arial" w:cs="Arial"/>
          <w:b/>
          <w:color w:val="4B4B4B"/>
          <w:lang w:eastAsia="sk-SK"/>
        </w:rPr>
        <w:t>riaditeľa materskej školy</w:t>
      </w:r>
      <w:r w:rsidR="00BA1811" w:rsidRPr="004816A5">
        <w:rPr>
          <w:rFonts w:ascii="Arial" w:eastAsia="Times New Roman" w:hAnsi="Arial" w:cs="Arial"/>
          <w:color w:val="4B4B4B"/>
          <w:lang w:eastAsia="sk-SK"/>
        </w:rPr>
        <w:t xml:space="preserve"> o pokračovanie v</w:t>
      </w:r>
      <w:r w:rsidRPr="004816A5">
        <w:rPr>
          <w:rFonts w:ascii="Arial" w:eastAsia="Times New Roman" w:hAnsi="Arial" w:cs="Arial"/>
          <w:color w:val="4B4B4B"/>
          <w:lang w:eastAsia="sk-SK"/>
        </w:rPr>
        <w:t xml:space="preserve"> povinnom </w:t>
      </w:r>
      <w:proofErr w:type="spellStart"/>
      <w:r w:rsidR="00BA1811" w:rsidRPr="004816A5">
        <w:rPr>
          <w:rFonts w:ascii="Arial" w:eastAsia="Times New Roman" w:hAnsi="Arial" w:cs="Arial"/>
          <w:color w:val="4B4B4B"/>
          <w:lang w:eastAsia="sk-SK"/>
        </w:rPr>
        <w:t>predprimárnom</w:t>
      </w:r>
      <w:proofErr w:type="spellEnd"/>
      <w:r w:rsidR="00BA1811" w:rsidRPr="004816A5">
        <w:rPr>
          <w:rFonts w:ascii="Arial" w:eastAsia="Times New Roman" w:hAnsi="Arial" w:cs="Arial"/>
          <w:color w:val="4B4B4B"/>
          <w:lang w:eastAsia="sk-SK"/>
        </w:rPr>
        <w:t xml:space="preserve"> </w:t>
      </w:r>
      <w:r w:rsidRPr="004816A5">
        <w:rPr>
          <w:rFonts w:ascii="Arial" w:eastAsia="Times New Roman" w:hAnsi="Arial" w:cs="Arial"/>
          <w:color w:val="4B4B4B"/>
          <w:lang w:eastAsia="sk-SK"/>
        </w:rPr>
        <w:t>vzdelávaní</w:t>
      </w:r>
    </w:p>
    <w:p w:rsidR="000B2DB1" w:rsidRPr="004816A5" w:rsidRDefault="000B2DB1" w:rsidP="000B2DB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lang w:eastAsia="sk-SK"/>
        </w:rPr>
      </w:pPr>
      <w:r w:rsidRPr="004816A5">
        <w:rPr>
          <w:rFonts w:ascii="Arial" w:eastAsia="Times New Roman" w:hAnsi="Arial" w:cs="Arial"/>
          <w:color w:val="4B4B4B"/>
          <w:lang w:eastAsia="sk-SK"/>
        </w:rPr>
        <w:t xml:space="preserve">k žiadosti o odklad je potrebné priložiť písomný súhlas príslušného zariadenia poradenstva a prevencie o pokračovaní  povinného </w:t>
      </w:r>
      <w:proofErr w:type="spellStart"/>
      <w:r w:rsidRPr="004816A5">
        <w:rPr>
          <w:rFonts w:ascii="Arial" w:eastAsia="Times New Roman" w:hAnsi="Arial" w:cs="Arial"/>
          <w:color w:val="4B4B4B"/>
          <w:lang w:eastAsia="sk-SK"/>
        </w:rPr>
        <w:t>predprimárneho</w:t>
      </w:r>
      <w:proofErr w:type="spellEnd"/>
      <w:r w:rsidRPr="004816A5">
        <w:rPr>
          <w:rFonts w:ascii="Arial" w:eastAsia="Times New Roman" w:hAnsi="Arial" w:cs="Arial"/>
          <w:color w:val="4B4B4B"/>
          <w:lang w:eastAsia="sk-SK"/>
        </w:rPr>
        <w:t xml:space="preserve"> vzdelávania, písomný súhlas všeobecného lekára pre deti a dorast</w:t>
      </w:r>
    </w:p>
    <w:p w:rsidR="00395915" w:rsidRPr="004E267E" w:rsidRDefault="000B2DB1" w:rsidP="005D3D6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B0759">
        <w:rPr>
          <w:rFonts w:ascii="Arial" w:eastAsia="Times New Roman" w:hAnsi="Arial" w:cs="Arial"/>
          <w:color w:val="4B4B4B"/>
          <w:lang w:eastAsia="sk-SK"/>
        </w:rPr>
        <w:t xml:space="preserve">ak Vaše dieťa nedovŕši do 31.8. 2024 šesť rokov a Vy chcete, aby bolo </w:t>
      </w:r>
      <w:r w:rsidRPr="00AB0759">
        <w:rPr>
          <w:rFonts w:ascii="Arial" w:eastAsia="Times New Roman" w:hAnsi="Arial" w:cs="Arial"/>
          <w:b/>
          <w:i/>
          <w:color w:val="4B4B4B"/>
          <w:lang w:eastAsia="sk-SK"/>
        </w:rPr>
        <w:t>výnimočne prijaté na plnenie povinnej školskej dochádzky,</w:t>
      </w:r>
      <w:r w:rsidRPr="00AB0759">
        <w:rPr>
          <w:rFonts w:ascii="Arial" w:eastAsia="Times New Roman" w:hAnsi="Arial" w:cs="Arial"/>
          <w:i/>
          <w:color w:val="4B4B4B"/>
          <w:lang w:eastAsia="sk-SK"/>
        </w:rPr>
        <w:t xml:space="preserve"> </w:t>
      </w:r>
      <w:r w:rsidRPr="00AB0759">
        <w:rPr>
          <w:rFonts w:ascii="Arial" w:eastAsia="Times New Roman" w:hAnsi="Arial" w:cs="Arial"/>
          <w:color w:val="4B4B4B"/>
          <w:lang w:eastAsia="sk-SK"/>
        </w:rPr>
        <w:t xml:space="preserve">k žiadosti ste povinní </w:t>
      </w:r>
      <w:r w:rsidR="004816A5" w:rsidRPr="00AB0759">
        <w:rPr>
          <w:rFonts w:ascii="Arial" w:eastAsia="Times New Roman" w:hAnsi="Arial" w:cs="Arial"/>
          <w:color w:val="4B4B4B"/>
          <w:lang w:eastAsia="sk-SK"/>
        </w:rPr>
        <w:t>pre</w:t>
      </w:r>
      <w:r w:rsidRPr="00AB0759">
        <w:rPr>
          <w:rFonts w:ascii="Arial" w:eastAsia="Times New Roman" w:hAnsi="Arial" w:cs="Arial"/>
          <w:color w:val="4B4B4B"/>
          <w:lang w:eastAsia="sk-SK"/>
        </w:rPr>
        <w:t xml:space="preserve">dložiť súhlasné </w:t>
      </w:r>
      <w:r w:rsidR="004816A5" w:rsidRPr="00AB0759">
        <w:rPr>
          <w:rFonts w:ascii="Arial" w:eastAsia="Times New Roman" w:hAnsi="Arial" w:cs="Arial"/>
          <w:color w:val="4B4B4B"/>
          <w:lang w:eastAsia="sk-SK"/>
        </w:rPr>
        <w:t>vyjadrenia príslušného zariadenia poradenstva a prevencie a súhlasné vyjadrenie všeobecného lekára pre deti a dorast</w:t>
      </w:r>
    </w:p>
    <w:sectPr w:rsidR="00395915" w:rsidRPr="004E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1D5"/>
    <w:multiLevelType w:val="multilevel"/>
    <w:tmpl w:val="0356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B79FC"/>
    <w:multiLevelType w:val="hybridMultilevel"/>
    <w:tmpl w:val="FF26F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F3"/>
    <w:rsid w:val="000B2DB1"/>
    <w:rsid w:val="001E104B"/>
    <w:rsid w:val="00214817"/>
    <w:rsid w:val="00395915"/>
    <w:rsid w:val="004816A5"/>
    <w:rsid w:val="004E267E"/>
    <w:rsid w:val="0059644D"/>
    <w:rsid w:val="005D061F"/>
    <w:rsid w:val="00722814"/>
    <w:rsid w:val="008F67B9"/>
    <w:rsid w:val="009F0550"/>
    <w:rsid w:val="00A17651"/>
    <w:rsid w:val="00AB0759"/>
    <w:rsid w:val="00BA1811"/>
    <w:rsid w:val="00D56AF3"/>
    <w:rsid w:val="00D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DE96-D401-4463-A7A6-EBEEFF0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915"/>
  </w:style>
  <w:style w:type="paragraph" w:styleId="Nadpis4">
    <w:name w:val="heading 4"/>
    <w:basedOn w:val="Normlny"/>
    <w:link w:val="Nadpis4Char"/>
    <w:uiPriority w:val="9"/>
    <w:qFormat/>
    <w:rsid w:val="004E2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E26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67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E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E267E"/>
    <w:rPr>
      <w:i/>
      <w:iCs/>
    </w:rPr>
  </w:style>
  <w:style w:type="paragraph" w:styleId="Odsekzoznamu">
    <w:name w:val="List Paragraph"/>
    <w:basedOn w:val="Normlny"/>
    <w:uiPriority w:val="34"/>
    <w:qFormat/>
    <w:rsid w:val="007228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radva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Babiak</cp:lastModifiedBy>
  <cp:revision>8</cp:revision>
  <dcterms:created xsi:type="dcterms:W3CDTF">2020-04-01T18:45:00Z</dcterms:created>
  <dcterms:modified xsi:type="dcterms:W3CDTF">2024-02-28T06:31:00Z</dcterms:modified>
</cp:coreProperties>
</file>